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3BDC8B4">
      <w:pPr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3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星光级全彩</w:t>
      </w:r>
      <w:r>
        <w:rPr>
          <w:rFonts w:hint="eastAsia"/>
          <w:b/>
          <w:bCs/>
          <w:sz w:val="30"/>
          <w:szCs w:val="30"/>
        </w:rPr>
        <w:t>模组</w:t>
      </w:r>
    </w:p>
    <w:p w14:paraId="172F7577"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 w14:paraId="3128847F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2.9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sz w:val="24"/>
          <w:szCs w:val="24"/>
        </w:rPr>
        <w:t>00</w:t>
      </w:r>
      <w:r>
        <w:rPr>
          <w:rFonts w:hint="eastAsia"/>
          <w:sz w:val="24"/>
          <w:szCs w:val="24"/>
        </w:rPr>
        <w:t>万像素CMOS传感器；</w:t>
      </w:r>
    </w:p>
    <w:p w14:paraId="2A490EF4">
      <w:pPr>
        <w:snapToGrid w:val="0"/>
        <w:rPr>
          <w:sz w:val="24"/>
          <w:szCs w:val="24"/>
        </w:rPr>
      </w:pPr>
      <w:r>
        <w:rPr>
          <w:sz w:val="24"/>
          <w:szCs w:val="24"/>
        </w:rPr>
        <w:t>2、</w:t>
      </w:r>
      <w:r>
        <w:rPr>
          <w:rFonts w:hint="eastAsia"/>
          <w:sz w:val="24"/>
          <w:szCs w:val="24"/>
        </w:rPr>
        <w:t>支持H</w:t>
      </w:r>
      <w:r>
        <w:rPr>
          <w:sz w:val="24"/>
          <w:szCs w:val="24"/>
        </w:rPr>
        <w:t>.265+</w:t>
      </w:r>
      <w:r>
        <w:rPr>
          <w:rFonts w:hint="eastAsia"/>
          <w:sz w:val="24"/>
          <w:szCs w:val="24"/>
        </w:rPr>
        <w:t>、H.265、H.264编码</w:t>
      </w:r>
      <w:r>
        <w:rPr>
          <w:sz w:val="24"/>
          <w:szCs w:val="24"/>
        </w:rPr>
        <w:t xml:space="preserve"> </w:t>
      </w:r>
    </w:p>
    <w:p w14:paraId="2EB79D50">
      <w:pPr>
        <w:snapToGrid w:val="0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、支持软光敏：全彩模式、红外模式、双光模式；</w:t>
      </w:r>
    </w:p>
    <w:p w14:paraId="61A9158E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rFonts w:hint="eastAsia"/>
          <w:sz w:val="24"/>
          <w:szCs w:val="24"/>
        </w:rPr>
        <w:t>、支持智能分析：</w:t>
      </w:r>
      <w:r>
        <w:rPr>
          <w:rFonts w:hint="eastAsia"/>
          <w:sz w:val="24"/>
          <w:szCs w:val="24"/>
          <w:lang w:val="en-US" w:eastAsia="zh-CN"/>
        </w:rPr>
        <w:t>精准</w:t>
      </w:r>
      <w:r>
        <w:rPr>
          <w:rFonts w:hint="eastAsia"/>
          <w:sz w:val="24"/>
          <w:szCs w:val="24"/>
        </w:rPr>
        <w:t>人形检测，</w:t>
      </w:r>
      <w:r>
        <w:rPr>
          <w:rFonts w:hint="eastAsia"/>
          <w:sz w:val="24"/>
          <w:szCs w:val="24"/>
          <w:lang w:val="en-US" w:eastAsia="zh-CN"/>
        </w:rPr>
        <w:t>区域检测、绊线检测</w:t>
      </w:r>
      <w:r>
        <w:rPr>
          <w:rFonts w:hint="eastAsia"/>
          <w:sz w:val="24"/>
          <w:szCs w:val="24"/>
        </w:rPr>
        <w:t>；</w:t>
      </w:r>
    </w:p>
    <w:p w14:paraId="63C3D66A">
      <w:pPr>
        <w:snapToGrid w:val="0"/>
        <w:contextualSpacing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、支持语音对讲、语音播报、自定义语音；</w:t>
      </w:r>
    </w:p>
    <w:p w14:paraId="140EE480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 w14:paraId="421941D2">
      <w:pPr>
        <w:snapToGrid w:val="0"/>
        <w:contextualSpacing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、支持</w:t>
      </w:r>
      <w:r>
        <w:rPr>
          <w:sz w:val="24"/>
          <w:szCs w:val="24"/>
        </w:rPr>
        <w:t>O</w:t>
      </w:r>
      <w:r>
        <w:rPr>
          <w:rFonts w:hint="eastAsia"/>
          <w:sz w:val="24"/>
          <w:szCs w:val="24"/>
        </w:rPr>
        <w:t>n</w:t>
      </w:r>
      <w:r>
        <w:rPr>
          <w:sz w:val="24"/>
          <w:szCs w:val="24"/>
        </w:rPr>
        <w:t>vif</w:t>
      </w:r>
      <w:r>
        <w:rPr>
          <w:rFonts w:hint="eastAsia"/>
          <w:sz w:val="24"/>
          <w:szCs w:val="24"/>
        </w:rPr>
        <w:t>；</w:t>
      </w:r>
    </w:p>
    <w:p w14:paraId="3E867845">
      <w:pPr>
        <w:snapToGrid w:val="0"/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8</w:t>
      </w:r>
      <w:r>
        <w:rPr>
          <w:rFonts w:hint="eastAsia"/>
          <w:sz w:val="24"/>
          <w:szCs w:val="24"/>
        </w:rPr>
        <w:t>、提供SDK（WINDOWS,Android，Linux）开发包</w:t>
      </w:r>
    </w:p>
    <w:p w14:paraId="1BF5C9BD"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 w14:paraId="55594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F3C6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ECF864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MC-J26</w:t>
            </w:r>
          </w:p>
        </w:tc>
      </w:tr>
      <w:tr w14:paraId="761F4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D9DE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AA6798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</w:t>
            </w:r>
          </w:p>
        </w:tc>
      </w:tr>
      <w:tr w14:paraId="67BCC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E013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94952"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2.9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 w14:paraId="0BAA2B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BAC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E52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 w14:paraId="5EFA62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66FE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6E88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30</w:t>
            </w:r>
            <w:bookmarkStart w:id="0" w:name="_GoBack"/>
            <w:bookmarkEnd w:id="0"/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1920×1080，1280×720)；</w:t>
            </w:r>
          </w:p>
        </w:tc>
      </w:tr>
      <w:tr w14:paraId="7AF63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FFBCE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32B8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8D11E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1DA03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5A741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 w14:paraId="26D9E0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6FE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F7F2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 w14:paraId="628DBE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352C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3EFB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 w14:paraId="2CD937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D6B42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4D05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 w14:paraId="6734FA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0BD4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D6F32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红外、P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 w14:paraId="61DF46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8697A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288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 w14:paraId="6FE88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A5D8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AB0C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精准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人形检测，双光源报警，声音报警；</w:t>
            </w:r>
          </w:p>
        </w:tc>
      </w:tr>
      <w:tr w14:paraId="25CB5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92FF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68F5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 w14:paraId="029E2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92DF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F79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 w14:paraId="4C870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A0EBC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CEC7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 w14:paraId="49A99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E71EC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B1A9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 w14:paraId="0903BCD7"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C0C3DD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72C1D7E5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64D91CBB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BAD28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61C621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1D2DC518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 w14:paraId="3861C621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1D2DC518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A9C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35D43E1"/>
    <w:rsid w:val="05B052D2"/>
    <w:rsid w:val="05F16357"/>
    <w:rsid w:val="08163A15"/>
    <w:rsid w:val="08953473"/>
    <w:rsid w:val="0A6A0048"/>
    <w:rsid w:val="0B6131F9"/>
    <w:rsid w:val="0BB33B0A"/>
    <w:rsid w:val="0EB45D35"/>
    <w:rsid w:val="0EDD187F"/>
    <w:rsid w:val="0FAF63A1"/>
    <w:rsid w:val="10E6765F"/>
    <w:rsid w:val="1170063A"/>
    <w:rsid w:val="11C24C0D"/>
    <w:rsid w:val="11E20B8A"/>
    <w:rsid w:val="140153F5"/>
    <w:rsid w:val="15744F7F"/>
    <w:rsid w:val="15E2049F"/>
    <w:rsid w:val="17D3287F"/>
    <w:rsid w:val="189674C5"/>
    <w:rsid w:val="18CA3888"/>
    <w:rsid w:val="18D43209"/>
    <w:rsid w:val="1A0A0EFF"/>
    <w:rsid w:val="1B9C6F8E"/>
    <w:rsid w:val="1BD21EF1"/>
    <w:rsid w:val="1C121084"/>
    <w:rsid w:val="1C647A98"/>
    <w:rsid w:val="1DEA3522"/>
    <w:rsid w:val="1E05463D"/>
    <w:rsid w:val="1F615A66"/>
    <w:rsid w:val="216C6E3A"/>
    <w:rsid w:val="21F901D7"/>
    <w:rsid w:val="221C2118"/>
    <w:rsid w:val="227D2BB6"/>
    <w:rsid w:val="22F15352"/>
    <w:rsid w:val="230A43FB"/>
    <w:rsid w:val="26571970"/>
    <w:rsid w:val="26776226"/>
    <w:rsid w:val="294361DC"/>
    <w:rsid w:val="29D85AFA"/>
    <w:rsid w:val="2BF17052"/>
    <w:rsid w:val="2C1626DA"/>
    <w:rsid w:val="2D171930"/>
    <w:rsid w:val="2D962E8F"/>
    <w:rsid w:val="2DCF003E"/>
    <w:rsid w:val="2EC43531"/>
    <w:rsid w:val="2FAD43AF"/>
    <w:rsid w:val="30011400"/>
    <w:rsid w:val="30EA0DAF"/>
    <w:rsid w:val="316A69FC"/>
    <w:rsid w:val="316E66A9"/>
    <w:rsid w:val="31DF18B2"/>
    <w:rsid w:val="32D2319D"/>
    <w:rsid w:val="34056700"/>
    <w:rsid w:val="35AB75E3"/>
    <w:rsid w:val="3681265A"/>
    <w:rsid w:val="36AA789A"/>
    <w:rsid w:val="387D1687"/>
    <w:rsid w:val="3A464A7F"/>
    <w:rsid w:val="3A851FF3"/>
    <w:rsid w:val="3AAD1707"/>
    <w:rsid w:val="3C0812EB"/>
    <w:rsid w:val="3C241E9D"/>
    <w:rsid w:val="3FFD6C8D"/>
    <w:rsid w:val="409F5F96"/>
    <w:rsid w:val="41021A6F"/>
    <w:rsid w:val="41D27680"/>
    <w:rsid w:val="426F2684"/>
    <w:rsid w:val="429202B5"/>
    <w:rsid w:val="430B7913"/>
    <w:rsid w:val="44D206E8"/>
    <w:rsid w:val="457C1B77"/>
    <w:rsid w:val="47654D3D"/>
    <w:rsid w:val="480B0E1E"/>
    <w:rsid w:val="483674F7"/>
    <w:rsid w:val="489D2DBB"/>
    <w:rsid w:val="4A696339"/>
    <w:rsid w:val="4C1C493F"/>
    <w:rsid w:val="4C615C94"/>
    <w:rsid w:val="4CB6387A"/>
    <w:rsid w:val="4CC34DBA"/>
    <w:rsid w:val="4D21045F"/>
    <w:rsid w:val="4D4D1254"/>
    <w:rsid w:val="4D550108"/>
    <w:rsid w:val="4D791AE6"/>
    <w:rsid w:val="4E5C54C6"/>
    <w:rsid w:val="4F756840"/>
    <w:rsid w:val="4FFD05E3"/>
    <w:rsid w:val="503B4EA6"/>
    <w:rsid w:val="50DF7BEF"/>
    <w:rsid w:val="51ED6B61"/>
    <w:rsid w:val="527903F5"/>
    <w:rsid w:val="52A7142E"/>
    <w:rsid w:val="540C74A5"/>
    <w:rsid w:val="54B95421"/>
    <w:rsid w:val="55291390"/>
    <w:rsid w:val="55986B47"/>
    <w:rsid w:val="55992B5C"/>
    <w:rsid w:val="56EC4589"/>
    <w:rsid w:val="5704401C"/>
    <w:rsid w:val="57560D05"/>
    <w:rsid w:val="579602A3"/>
    <w:rsid w:val="57E70237"/>
    <w:rsid w:val="57F2591F"/>
    <w:rsid w:val="5AA6013C"/>
    <w:rsid w:val="5BCC5A39"/>
    <w:rsid w:val="5C0A0310"/>
    <w:rsid w:val="5C617DD0"/>
    <w:rsid w:val="5CD54A67"/>
    <w:rsid w:val="5D370AE3"/>
    <w:rsid w:val="5FCE4D99"/>
    <w:rsid w:val="60805044"/>
    <w:rsid w:val="614918DA"/>
    <w:rsid w:val="6173120B"/>
    <w:rsid w:val="62DB0C58"/>
    <w:rsid w:val="63D00091"/>
    <w:rsid w:val="64542A70"/>
    <w:rsid w:val="646774B7"/>
    <w:rsid w:val="6623094C"/>
    <w:rsid w:val="6796339F"/>
    <w:rsid w:val="69382960"/>
    <w:rsid w:val="69456E2B"/>
    <w:rsid w:val="69DF6EF3"/>
    <w:rsid w:val="6AC53334"/>
    <w:rsid w:val="6AFD2D71"/>
    <w:rsid w:val="6B0A032C"/>
    <w:rsid w:val="6B621F16"/>
    <w:rsid w:val="6BA53BB1"/>
    <w:rsid w:val="6C0A5751"/>
    <w:rsid w:val="6F944761"/>
    <w:rsid w:val="6FD756A8"/>
    <w:rsid w:val="70B41358"/>
    <w:rsid w:val="711517D9"/>
    <w:rsid w:val="7172232C"/>
    <w:rsid w:val="71DF0BE8"/>
    <w:rsid w:val="73382ABE"/>
    <w:rsid w:val="73397A01"/>
    <w:rsid w:val="73F6144E"/>
    <w:rsid w:val="749D7B1B"/>
    <w:rsid w:val="74DD260E"/>
    <w:rsid w:val="7540748A"/>
    <w:rsid w:val="754C70F7"/>
    <w:rsid w:val="757E2EAF"/>
    <w:rsid w:val="759318AF"/>
    <w:rsid w:val="780103C1"/>
    <w:rsid w:val="786A5B85"/>
    <w:rsid w:val="793842B6"/>
    <w:rsid w:val="79594D60"/>
    <w:rsid w:val="7A555395"/>
    <w:rsid w:val="7A66086C"/>
    <w:rsid w:val="7BAB3E0C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character" w:styleId="8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437</Words>
  <Characters>667</Characters>
  <Lines>2</Lines>
  <Paragraphs>1</Paragraphs>
  <TotalTime>3</TotalTime>
  <ScaleCrop>false</ScaleCrop>
  <LinksUpToDate>false</LinksUpToDate>
  <CharactersWithSpaces>677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2024-08-08T02:57:49Z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